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DC6AB0" w14:textId="35B04A9C" w:rsidR="00CB7EA8" w:rsidRDefault="0090456B" w:rsidP="0090456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0456B">
        <w:rPr>
          <w:rFonts w:ascii="Times New Roman" w:hAnsi="Times New Roman" w:cs="Times New Roman"/>
          <w:b/>
          <w:bCs/>
          <w:sz w:val="28"/>
          <w:szCs w:val="28"/>
        </w:rPr>
        <w:t>АНОТАЦІЯ ВИБІРКОВОЇ ДИСЦИПЛІНИ</w:t>
      </w:r>
    </w:p>
    <w:p w14:paraId="472B23A1" w14:textId="6DC9401F" w:rsidR="0090456B" w:rsidRPr="001E7307" w:rsidRDefault="0090456B" w:rsidP="009A1C1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0456B">
        <w:rPr>
          <w:rFonts w:ascii="Times New Roman" w:hAnsi="Times New Roman" w:cs="Times New Roman"/>
          <w:b/>
          <w:bCs/>
          <w:sz w:val="28"/>
          <w:szCs w:val="28"/>
          <w:u w:val="single"/>
        </w:rPr>
        <w:t>«</w:t>
      </w:r>
      <w:proofErr w:type="spellStart"/>
      <w:r w:rsidR="001E7307"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>Допомога</w:t>
      </w:r>
      <w:proofErr w:type="spellEnd"/>
      <w:r w:rsidR="001E7307"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</w:t>
      </w:r>
      <w:proofErr w:type="spellStart"/>
      <w:r w:rsidR="001E7307"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>травмованим</w:t>
      </w:r>
      <w:proofErr w:type="spellEnd"/>
      <w:r w:rsidR="001E7307"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на</w:t>
      </w:r>
      <w:r w:rsidR="003A65BC"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</w:t>
      </w:r>
      <w:proofErr w:type="spellStart"/>
      <w:r w:rsidR="001E7307"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>догоспітальному</w:t>
      </w:r>
      <w:proofErr w:type="spellEnd"/>
      <w:r w:rsidR="001E7307"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</w:t>
      </w:r>
      <w:proofErr w:type="spellStart"/>
      <w:r w:rsidR="001E7307"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>етапі</w:t>
      </w:r>
      <w:proofErr w:type="spellEnd"/>
      <w:r w:rsidR="001E7307"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>»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3652"/>
        <w:gridCol w:w="6379"/>
      </w:tblGrid>
      <w:tr w:rsidR="0090456B" w:rsidRPr="009A1C10" w14:paraId="05278025" w14:textId="77777777" w:rsidTr="009E3DF2">
        <w:tc>
          <w:tcPr>
            <w:tcW w:w="3652" w:type="dxa"/>
          </w:tcPr>
          <w:p w14:paraId="50A628AB" w14:textId="0D80890E" w:rsidR="0090456B" w:rsidRPr="009A1C10" w:rsidRDefault="0090456B" w:rsidP="00904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C10">
              <w:rPr>
                <w:rFonts w:ascii="Times New Roman" w:hAnsi="Times New Roman" w:cs="Times New Roman"/>
                <w:sz w:val="24"/>
                <w:szCs w:val="24"/>
              </w:rPr>
              <w:t>Кафедра, яка забезпечує викладання</w:t>
            </w:r>
          </w:p>
        </w:tc>
        <w:tc>
          <w:tcPr>
            <w:tcW w:w="6379" w:type="dxa"/>
          </w:tcPr>
          <w:p w14:paraId="117308DB" w14:textId="48EA81FF" w:rsidR="0090456B" w:rsidRPr="009E388D" w:rsidRDefault="0090456B" w:rsidP="00F85C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388D">
              <w:rPr>
                <w:rFonts w:ascii="Times New Roman" w:hAnsi="Times New Roman" w:cs="Times New Roman"/>
                <w:sz w:val="24"/>
                <w:szCs w:val="24"/>
              </w:rPr>
              <w:t xml:space="preserve">Кафедра медицини катастроф та військової медицини </w:t>
            </w:r>
          </w:p>
        </w:tc>
      </w:tr>
      <w:tr w:rsidR="0090456B" w:rsidRPr="009A1C10" w14:paraId="5090487B" w14:textId="77777777" w:rsidTr="009E3DF2">
        <w:tc>
          <w:tcPr>
            <w:tcW w:w="3652" w:type="dxa"/>
          </w:tcPr>
          <w:p w14:paraId="576BC2F6" w14:textId="7DE8A83B" w:rsidR="0090456B" w:rsidRPr="009A1C10" w:rsidRDefault="0090456B" w:rsidP="009045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C10">
              <w:rPr>
                <w:rFonts w:ascii="Times New Roman" w:hAnsi="Times New Roman" w:cs="Times New Roman"/>
                <w:sz w:val="24"/>
                <w:szCs w:val="24"/>
              </w:rPr>
              <w:t>Спеціальність</w:t>
            </w:r>
          </w:p>
        </w:tc>
        <w:tc>
          <w:tcPr>
            <w:tcW w:w="6379" w:type="dxa"/>
          </w:tcPr>
          <w:p w14:paraId="5C23480F" w14:textId="460953F3" w:rsidR="0090456B" w:rsidRPr="00801A25" w:rsidRDefault="004C7A76" w:rsidP="00F85CB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22</w:t>
            </w:r>
            <w:r w:rsidR="00801A25" w:rsidRPr="00801A25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2 Медицина</w:t>
            </w:r>
          </w:p>
        </w:tc>
      </w:tr>
      <w:tr w:rsidR="0090456B" w:rsidRPr="009A1C10" w14:paraId="209C6583" w14:textId="77777777" w:rsidTr="009E3DF2">
        <w:tc>
          <w:tcPr>
            <w:tcW w:w="3652" w:type="dxa"/>
          </w:tcPr>
          <w:p w14:paraId="4A397924" w14:textId="4BD96EB3" w:rsidR="0090456B" w:rsidRPr="009A1C10" w:rsidRDefault="0090456B" w:rsidP="009045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C10">
              <w:rPr>
                <w:rFonts w:ascii="Times New Roman" w:hAnsi="Times New Roman" w:cs="Times New Roman"/>
                <w:sz w:val="24"/>
                <w:szCs w:val="24"/>
              </w:rPr>
              <w:t>Рівень вищої освіти</w:t>
            </w:r>
          </w:p>
        </w:tc>
        <w:tc>
          <w:tcPr>
            <w:tcW w:w="6379" w:type="dxa"/>
          </w:tcPr>
          <w:p w14:paraId="19E9277B" w14:textId="5CDCBAB3" w:rsidR="0090456B" w:rsidRPr="009E388D" w:rsidRDefault="0036139B" w:rsidP="00F85C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Другий (магістерський) </w:t>
            </w:r>
            <w:r w:rsidR="00801A25">
              <w:rPr>
                <w:rFonts w:ascii="Times New Roman" w:hAnsi="Times New Roman" w:cs="Times New Roman"/>
                <w:sz w:val="24"/>
                <w:szCs w:val="24"/>
              </w:rPr>
              <w:t>рівень</w:t>
            </w:r>
          </w:p>
        </w:tc>
      </w:tr>
      <w:tr w:rsidR="0090456B" w:rsidRPr="009A1C10" w14:paraId="5D6CD372" w14:textId="77777777" w:rsidTr="009E3DF2">
        <w:tc>
          <w:tcPr>
            <w:tcW w:w="3652" w:type="dxa"/>
          </w:tcPr>
          <w:p w14:paraId="1ECC3719" w14:textId="778C583D" w:rsidR="0090456B" w:rsidRPr="009A1C10" w:rsidRDefault="0090456B" w:rsidP="009045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C10">
              <w:rPr>
                <w:rFonts w:ascii="Times New Roman" w:hAnsi="Times New Roman" w:cs="Times New Roman"/>
                <w:sz w:val="24"/>
                <w:szCs w:val="24"/>
              </w:rPr>
              <w:t>Обсяг (кредити ЄКТС)</w:t>
            </w:r>
          </w:p>
        </w:tc>
        <w:tc>
          <w:tcPr>
            <w:tcW w:w="6379" w:type="dxa"/>
          </w:tcPr>
          <w:p w14:paraId="1B6A708F" w14:textId="1743BF9C" w:rsidR="0090456B" w:rsidRPr="009E388D" w:rsidRDefault="004C7A76" w:rsidP="00F85C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85CB1" w:rsidRPr="009E388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6B03CD" w:rsidRPr="009A1C10" w14:paraId="0E7A8648" w14:textId="77777777" w:rsidTr="009E3DF2">
        <w:trPr>
          <w:trHeight w:val="240"/>
        </w:trPr>
        <w:tc>
          <w:tcPr>
            <w:tcW w:w="3652" w:type="dxa"/>
          </w:tcPr>
          <w:p w14:paraId="4425A4B5" w14:textId="6E2C91A2" w:rsidR="006B03CD" w:rsidRPr="009A1C10" w:rsidRDefault="006B03CD" w:rsidP="006B03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C10">
              <w:rPr>
                <w:rFonts w:ascii="Times New Roman" w:hAnsi="Times New Roman" w:cs="Times New Roman"/>
                <w:sz w:val="24"/>
                <w:szCs w:val="24"/>
              </w:rPr>
              <w:t>Курс</w:t>
            </w:r>
          </w:p>
        </w:tc>
        <w:tc>
          <w:tcPr>
            <w:tcW w:w="6379" w:type="dxa"/>
          </w:tcPr>
          <w:p w14:paraId="732C886C" w14:textId="3EDBF88D" w:rsidR="006B03CD" w:rsidRDefault="006B03CD" w:rsidP="006B0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5,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IX чи X семестр</w:t>
            </w:r>
          </w:p>
        </w:tc>
      </w:tr>
      <w:tr w:rsidR="006B03CD" w:rsidRPr="009A1C10" w14:paraId="0453B3BA" w14:textId="77777777" w:rsidTr="009E3DF2">
        <w:trPr>
          <w:trHeight w:val="244"/>
        </w:trPr>
        <w:tc>
          <w:tcPr>
            <w:tcW w:w="3652" w:type="dxa"/>
          </w:tcPr>
          <w:p w14:paraId="6AD725EE" w14:textId="23813209" w:rsidR="006B03CD" w:rsidRPr="009A1C10" w:rsidRDefault="004502C1" w:rsidP="006B03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02C1">
              <w:rPr>
                <w:rFonts w:ascii="Times New Roman" w:hAnsi="Times New Roman" w:cs="Times New Roman"/>
                <w:sz w:val="24"/>
                <w:szCs w:val="24"/>
              </w:rPr>
              <w:t>Мова викладання</w:t>
            </w:r>
            <w:r w:rsidRPr="004502C1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6379" w:type="dxa"/>
          </w:tcPr>
          <w:p w14:paraId="5AD6FA78" w14:textId="2E693AF1" w:rsidR="006B03CD" w:rsidRDefault="004502C1" w:rsidP="006B0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502C1">
              <w:rPr>
                <w:rFonts w:ascii="Times New Roman" w:hAnsi="Times New Roman" w:cs="Times New Roman"/>
                <w:sz w:val="24"/>
                <w:szCs w:val="24"/>
              </w:rPr>
              <w:t>Українська, англійська</w:t>
            </w:r>
          </w:p>
        </w:tc>
      </w:tr>
      <w:tr w:rsidR="006B03CD" w:rsidRPr="009A1C10" w14:paraId="3ECDF034" w14:textId="77777777" w:rsidTr="009E3DF2">
        <w:trPr>
          <w:trHeight w:val="669"/>
        </w:trPr>
        <w:tc>
          <w:tcPr>
            <w:tcW w:w="3652" w:type="dxa"/>
          </w:tcPr>
          <w:p w14:paraId="32F8B0C7" w14:textId="2DF11FDD" w:rsidR="006B03CD" w:rsidRPr="009A1C10" w:rsidRDefault="006B03CD" w:rsidP="006B03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C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рер</w:t>
            </w:r>
            <w:r w:rsidRPr="009A1C10">
              <w:rPr>
                <w:rFonts w:ascii="Times New Roman" w:hAnsi="Times New Roman" w:cs="Times New Roman"/>
                <w:sz w:val="24"/>
                <w:szCs w:val="24"/>
              </w:rPr>
              <w:t>еквізити</w:t>
            </w:r>
            <w:proofErr w:type="spellEnd"/>
            <w:r w:rsidRPr="009A1C10">
              <w:rPr>
                <w:rFonts w:ascii="Times New Roman" w:hAnsi="Times New Roman" w:cs="Times New Roman"/>
                <w:sz w:val="24"/>
                <w:szCs w:val="24"/>
              </w:rPr>
              <w:t xml:space="preserve"> (вимоги до початку вивчення дисципліни)</w:t>
            </w:r>
          </w:p>
        </w:tc>
        <w:tc>
          <w:tcPr>
            <w:tcW w:w="6379" w:type="dxa"/>
          </w:tcPr>
          <w:p w14:paraId="09A29F82" w14:textId="25DB6EF3" w:rsidR="006B03CD" w:rsidRPr="009E388D" w:rsidRDefault="006B03CD" w:rsidP="00717AFF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bookmarkStart w:id="0" w:name="_Hlk226756060"/>
            <w:bookmarkStart w:id="1" w:name="_Hlk226747897"/>
            <w:r w:rsidRPr="005E14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Базові знання </w:t>
            </w:r>
            <w:r w:rsidR="00717AFF" w:rsidRPr="005E14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</w:t>
            </w:r>
            <w:r w:rsidR="005E14C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717AFF" w:rsidRPr="00930E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безпек</w:t>
            </w:r>
            <w:r w:rsidR="00064D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="00717AFF" w:rsidRPr="00930E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життєдіяльності, основ біоетики та </w:t>
            </w:r>
            <w:proofErr w:type="spellStart"/>
            <w:r w:rsidR="00717AFF" w:rsidRPr="00930E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біобезпеки</w:t>
            </w:r>
            <w:proofErr w:type="spellEnd"/>
            <w:r w:rsidR="00717AFF" w:rsidRPr="00930E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фармакологі</w:t>
            </w:r>
            <w:r w:rsidR="00064D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ї</w:t>
            </w:r>
            <w:r w:rsidR="00717AFF" w:rsidRPr="00930E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медицин</w:t>
            </w:r>
            <w:r w:rsidR="00064D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="00717AFF" w:rsidRPr="00930E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надзвичайних ситуацій, цивільн</w:t>
            </w:r>
            <w:r w:rsidR="00064D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ого</w:t>
            </w:r>
            <w:r w:rsidR="00717AFF" w:rsidRPr="00930E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захист</w:t>
            </w:r>
            <w:r w:rsidR="00064D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="00717AFF" w:rsidRPr="00930E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пропедевтик</w:t>
            </w:r>
            <w:r w:rsidR="00064D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="00717AFF" w:rsidRPr="00930E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внутрішньої медицини, </w:t>
            </w:r>
            <w:proofErr w:type="spellStart"/>
            <w:r w:rsidR="00985829" w:rsidRPr="00930E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симуляційн</w:t>
            </w:r>
            <w:r w:rsidR="00064D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ої</w:t>
            </w:r>
            <w:proofErr w:type="spellEnd"/>
            <w:r w:rsidR="00985829" w:rsidRPr="00930E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медицин</w:t>
            </w:r>
            <w:r w:rsidR="00064D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="00985829" w:rsidRPr="00930E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717AFF" w:rsidRPr="00930E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загальн</w:t>
            </w:r>
            <w:r w:rsidR="00064D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ої</w:t>
            </w:r>
            <w:r w:rsidR="00717AFF" w:rsidRPr="00930E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хірургі</w:t>
            </w:r>
            <w:r w:rsidR="00064D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ї</w:t>
            </w:r>
            <w:r w:rsidR="00717AFF" w:rsidRPr="00930E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хірургі</w:t>
            </w:r>
            <w:r w:rsidR="00064D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ї</w:t>
            </w:r>
            <w:r w:rsidR="00717AFF" w:rsidRPr="00930E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екстрен</w:t>
            </w:r>
            <w:r w:rsidR="00064D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ої</w:t>
            </w:r>
            <w:r w:rsidR="00717AFF" w:rsidRPr="00930E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та невідкладн</w:t>
            </w:r>
            <w:r w:rsidR="00064D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ої</w:t>
            </w:r>
            <w:r w:rsidR="00717AFF" w:rsidRPr="00930E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медичн</w:t>
            </w:r>
            <w:r w:rsidR="00064D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ої</w:t>
            </w:r>
            <w:r w:rsidR="00717AFF" w:rsidRPr="00930E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допомог</w:t>
            </w:r>
            <w:r w:rsidR="00FC55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="00717AFF" w:rsidRPr="00930E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травматологі</w:t>
            </w:r>
            <w:r w:rsidR="00FC55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ї</w:t>
            </w:r>
            <w:r w:rsidR="00717AFF" w:rsidRPr="00930E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і ортопеді</w:t>
            </w:r>
            <w:bookmarkEnd w:id="0"/>
            <w:r w:rsidR="00FC55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ї</w:t>
            </w:r>
            <w:bookmarkStart w:id="2" w:name="_GoBack"/>
            <w:bookmarkEnd w:id="2"/>
            <w:r w:rsidR="005A3C4C" w:rsidRPr="00930E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bookmarkEnd w:id="1"/>
          </w:p>
        </w:tc>
      </w:tr>
      <w:tr w:rsidR="006B03CD" w:rsidRPr="009A1C10" w14:paraId="5A6D5022" w14:textId="77777777" w:rsidTr="009E3DF2">
        <w:trPr>
          <w:trHeight w:val="3813"/>
        </w:trPr>
        <w:tc>
          <w:tcPr>
            <w:tcW w:w="3652" w:type="dxa"/>
          </w:tcPr>
          <w:p w14:paraId="7D84DAA5" w14:textId="4B597994" w:rsidR="006B03CD" w:rsidRPr="009A1C10" w:rsidRDefault="006B03CD" w:rsidP="006B03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C10">
              <w:rPr>
                <w:rFonts w:ascii="Times New Roman" w:hAnsi="Times New Roman" w:cs="Times New Roman"/>
                <w:sz w:val="24"/>
                <w:szCs w:val="24"/>
              </w:rPr>
              <w:t>Предметна галузь (що буде вивчатись) та основні завдання</w:t>
            </w:r>
          </w:p>
        </w:tc>
        <w:tc>
          <w:tcPr>
            <w:tcW w:w="6379" w:type="dxa"/>
          </w:tcPr>
          <w:p w14:paraId="5F659143" w14:textId="7DF85180" w:rsidR="009236B1" w:rsidRDefault="006B03CD" w:rsidP="006B03C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Навчальна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д</w:t>
            </w:r>
            <w:proofErr w:type="spellStart"/>
            <w:r w:rsidRPr="001F5DC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исципліна</w:t>
            </w:r>
            <w:proofErr w:type="spellEnd"/>
            <w:r w:rsidRPr="001F5DC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«Допомога травмованим на </w:t>
            </w:r>
            <w:proofErr w:type="spellStart"/>
            <w:r w:rsidRPr="001F5DC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догоспітальному</w:t>
            </w:r>
            <w:proofErr w:type="spellEnd"/>
            <w:r w:rsidRPr="001F5DC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етапі»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сприяє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формуванню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="004E0B6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знань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та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навичок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наданн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і</w:t>
            </w:r>
            <w:r w:rsidRPr="001F5DC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екстреної медичної допомоги постраждалим до моменту їх госпіталізації. </w:t>
            </w:r>
          </w:p>
          <w:p w14:paraId="09577843" w14:textId="0E11F984" w:rsidR="006B03CD" w:rsidRPr="00801A25" w:rsidRDefault="006B03CD" w:rsidP="006B03C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F5DC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Основна увага приділяється алгоритмам </w:t>
            </w:r>
            <w:r w:rsidR="00AD4C1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обстеження </w:t>
            </w:r>
            <w:r w:rsidRPr="001F5DC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="00647A9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постраждалого</w:t>
            </w:r>
            <w:r w:rsidRPr="001F5DC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своєчасному виявленню загрозливих для життя станів, зупинці кровотечі, забезпеченню прохідності дихальних шляхів, підтримці дихання та кровообігу, а також іммобілізації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та транспортуванню постраждалих</w:t>
            </w:r>
            <w:r w:rsidRPr="00801A2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  <w:p w14:paraId="45D8AC8B" w14:textId="77777777" w:rsidR="006B03CD" w:rsidRDefault="006B03CD" w:rsidP="006B03C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  <w:r w:rsidRPr="001F5DC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Основними завданнями дисципліни є </w:t>
            </w:r>
            <w:r w:rsidRPr="00224AF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:</w:t>
            </w:r>
          </w:p>
          <w:p w14:paraId="2BDF2991" w14:textId="53683FBD" w:rsidR="00AD6C95" w:rsidRPr="00AD6C95" w:rsidRDefault="006B03CD" w:rsidP="00AD6C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-</w:t>
            </w:r>
            <w:r w:rsidR="00AD6C95" w:rsidRPr="00AD6C9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r w:rsidR="00AD6C95" w:rsidRPr="00AD6C9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формування у здобувачів освіти практичних навичок щодо надання </w:t>
            </w:r>
            <w:proofErr w:type="spellStart"/>
            <w:r w:rsidR="00AD6C95" w:rsidRPr="00AD6C9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домедичної</w:t>
            </w:r>
            <w:proofErr w:type="spellEnd"/>
            <w:r w:rsidR="00AD6C95" w:rsidRPr="00AD6C9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та екстреної медичної допомоги при травмах різного ґенезу</w:t>
            </w:r>
            <w:r w:rsidR="00AD6C95" w:rsidRPr="00AD6C9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;</w:t>
            </w:r>
          </w:p>
          <w:p w14:paraId="2B4A5EB1" w14:textId="77777777" w:rsidR="00AD6C95" w:rsidRPr="00AD6C95" w:rsidRDefault="00AD6C95" w:rsidP="00AD6C9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  <w:r w:rsidRPr="00AD6C9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-</w:t>
            </w:r>
            <w:r w:rsidRPr="00AD6C9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розвиток клінічного мислення в умовах обмеженого часу та ресурсів</w:t>
            </w:r>
            <w:r w:rsidRPr="00AD6C9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;</w:t>
            </w:r>
          </w:p>
          <w:p w14:paraId="5F1F7CEC" w14:textId="77777777" w:rsidR="00AD6C95" w:rsidRPr="00AD6C95" w:rsidRDefault="00AD6C95" w:rsidP="00AD6C9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6C9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- </w:t>
            </w:r>
            <w:r w:rsidRPr="00AD6C9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оволодіння сучасними протоколами надання медичної допомоги; </w:t>
            </w:r>
          </w:p>
          <w:p w14:paraId="6CC4F163" w14:textId="3CCC498B" w:rsidR="00AD6C95" w:rsidRPr="00ED7B84" w:rsidRDefault="00AD6C95" w:rsidP="00AA79C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C9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- </w:t>
            </w:r>
            <w:r w:rsidRPr="00AD6C9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підготовка до ефективної роботи </w:t>
            </w:r>
            <w:r w:rsidR="006C257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з </w:t>
            </w:r>
            <w:r w:rsidR="0008181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постраждалими та </w:t>
            </w:r>
            <w:r w:rsidR="006C257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пораненими </w:t>
            </w:r>
            <w:r w:rsidRPr="00AD6C9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 умовах надзвичайних ситуацій.</w:t>
            </w:r>
          </w:p>
        </w:tc>
      </w:tr>
      <w:tr w:rsidR="006B03CD" w:rsidRPr="009A1C10" w14:paraId="78C999D3" w14:textId="77777777" w:rsidTr="009E3DF2">
        <w:tc>
          <w:tcPr>
            <w:tcW w:w="3652" w:type="dxa"/>
          </w:tcPr>
          <w:p w14:paraId="2EA81B38" w14:textId="24602AA3" w:rsidR="006B03CD" w:rsidRPr="009A1C10" w:rsidRDefault="006B03CD" w:rsidP="006B03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C10">
              <w:rPr>
                <w:rFonts w:ascii="Times New Roman" w:hAnsi="Times New Roman" w:cs="Times New Roman"/>
                <w:sz w:val="24"/>
                <w:szCs w:val="24"/>
              </w:rPr>
              <w:t>Практичні навички, які можна здобути, можлива сфера їх застосування</w:t>
            </w:r>
          </w:p>
        </w:tc>
        <w:tc>
          <w:tcPr>
            <w:tcW w:w="6379" w:type="dxa"/>
          </w:tcPr>
          <w:p w14:paraId="38E31206" w14:textId="3635B660" w:rsidR="006B03CD" w:rsidRPr="009F3ABA" w:rsidRDefault="006B03CD" w:rsidP="006B03CD">
            <w:pPr>
              <w:keepNext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Формування у студентів </w:t>
            </w:r>
            <w:r w:rsidR="00EE1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практичних </w:t>
            </w:r>
            <w:r w:rsidRPr="009F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навичок щодо основних принципів, правил та алгоритмів </w:t>
            </w:r>
            <w:proofErr w:type="spellStart"/>
            <w:r w:rsidRPr="009F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домедичної</w:t>
            </w:r>
            <w:proofErr w:type="spellEnd"/>
            <w:r w:rsidRPr="009F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допомоги травмованому пацієнту </w:t>
            </w:r>
            <w:r w:rsidRPr="009F3ABA">
              <w:rPr>
                <w:rFonts w:ascii="Times New Roman" w:hAnsi="Times New Roman" w:cs="Times New Roman"/>
                <w:sz w:val="24"/>
                <w:szCs w:val="24"/>
              </w:rPr>
              <w:t xml:space="preserve">(CABCDE), оцінка травмованого пацієнта відповідно до механізму та механіки травми, </w:t>
            </w:r>
            <w:r w:rsidRPr="009F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організація допомоги при дорожньо-транспортних пригодах; тактика допомоги при вибуховій травмі, надання допомоги при критичній кровотечі</w:t>
            </w:r>
            <w:r w:rsidR="00686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шокових станах</w:t>
            </w:r>
            <w:r w:rsidR="003F11C1" w:rsidRPr="009F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F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організація та проведення лікувально-евакуаційного забезпечення залежно від отриманих травм (алгоритм </w:t>
            </w:r>
            <w:r w:rsidRPr="009F3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ATMIST</w:t>
            </w:r>
            <w:r w:rsidRPr="009F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9F3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SBAR</w:t>
            </w:r>
            <w:r w:rsidRPr="009F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</w:t>
            </w:r>
            <w:r w:rsidR="00337757" w:rsidRPr="009F3AB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при масових ураженнях</w:t>
            </w:r>
            <w:r w:rsidR="00337757" w:rsidRPr="00230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проведення медичного сортування. </w:t>
            </w:r>
          </w:p>
          <w:p w14:paraId="0228F848" w14:textId="147D4E5F" w:rsidR="006B03CD" w:rsidRPr="009A1C10" w:rsidRDefault="006B03CD" w:rsidP="006B03CD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Сфера застосування: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</w:t>
            </w:r>
            <w:r w:rsidR="00180B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ена та невідкладна медична допомога; медицина катастроф; громадське здоров’я; військова медицина;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B269D">
              <w:rPr>
                <w:rFonts w:ascii="Times New Roman" w:hAnsi="Times New Roman" w:cs="Times New Roman"/>
                <w:sz w:val="24"/>
                <w:szCs w:val="24"/>
              </w:rPr>
              <w:t>лінічна практика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F64CB" w:rsidRPr="009F64CB" w14:paraId="637AC67E" w14:textId="77777777" w:rsidTr="009E3DF2">
        <w:tc>
          <w:tcPr>
            <w:tcW w:w="3652" w:type="dxa"/>
          </w:tcPr>
          <w:p w14:paraId="74BB40DA" w14:textId="25CA7987" w:rsidR="006B03CD" w:rsidRPr="009A1C10" w:rsidRDefault="006B03CD" w:rsidP="006B03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1C10">
              <w:rPr>
                <w:rFonts w:ascii="Times New Roman" w:hAnsi="Times New Roman" w:cs="Times New Roman"/>
                <w:sz w:val="24"/>
                <w:szCs w:val="24"/>
              </w:rPr>
              <w:t>Форма підсумкового контролю</w:t>
            </w:r>
          </w:p>
        </w:tc>
        <w:tc>
          <w:tcPr>
            <w:tcW w:w="6379" w:type="dxa"/>
          </w:tcPr>
          <w:p w14:paraId="4EB3D18C" w14:textId="6E7F4401" w:rsidR="006B03CD" w:rsidRPr="009F64CB" w:rsidRDefault="006B03CD" w:rsidP="006B03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64CB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9F64CB" w:rsidRPr="009F64CB" w14:paraId="3EC1DF9F" w14:textId="77777777" w:rsidTr="009E3DF2">
        <w:trPr>
          <w:trHeight w:val="618"/>
        </w:trPr>
        <w:tc>
          <w:tcPr>
            <w:tcW w:w="3652" w:type="dxa"/>
          </w:tcPr>
          <w:p w14:paraId="0C83E927" w14:textId="458754F5" w:rsidR="006B03CD" w:rsidRPr="009A1C10" w:rsidRDefault="006B03CD" w:rsidP="006B03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C10">
              <w:rPr>
                <w:rFonts w:ascii="Times New Roman" w:hAnsi="Times New Roman" w:cs="Times New Roman"/>
                <w:sz w:val="24"/>
                <w:szCs w:val="24"/>
              </w:rPr>
              <w:t>Інформаційне забезпечення (посилання на інформаційні ресурси кафедри)</w:t>
            </w:r>
          </w:p>
        </w:tc>
        <w:tc>
          <w:tcPr>
            <w:tcW w:w="6379" w:type="dxa"/>
          </w:tcPr>
          <w:p w14:paraId="3B942E52" w14:textId="050389F0" w:rsidR="006B03CD" w:rsidRPr="00897381" w:rsidRDefault="00FC5590" w:rsidP="006B03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6B03CD" w:rsidRPr="00897381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https://www.vnmu.edu.ua/department/department/18#</w:t>
              </w:r>
            </w:hyperlink>
            <w:r w:rsidR="006B03CD" w:rsidRPr="008973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1855FBF9" w14:textId="77777777" w:rsidR="0090456B" w:rsidRPr="00D850C8" w:rsidRDefault="0090456B" w:rsidP="009F64CB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90456B" w:rsidRPr="00D850C8" w:rsidSect="00F004BB">
      <w:type w:val="continuous"/>
      <w:pgSz w:w="11906" w:h="16838"/>
      <w:pgMar w:top="850" w:right="850" w:bottom="850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D06E59"/>
    <w:multiLevelType w:val="hybridMultilevel"/>
    <w:tmpl w:val="20746232"/>
    <w:lvl w:ilvl="0" w:tplc="37A054E6">
      <w:numFmt w:val="bullet"/>
      <w:lvlText w:val="-"/>
      <w:lvlJc w:val="left"/>
      <w:pPr>
        <w:ind w:left="2020" w:hanging="885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8408A3"/>
    <w:multiLevelType w:val="multilevel"/>
    <w:tmpl w:val="21726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6A0E1B"/>
    <w:multiLevelType w:val="hybridMultilevel"/>
    <w:tmpl w:val="BD42151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AA68A6"/>
    <w:multiLevelType w:val="hybridMultilevel"/>
    <w:tmpl w:val="006814C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44F68"/>
    <w:multiLevelType w:val="hybridMultilevel"/>
    <w:tmpl w:val="A7DAF9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0A43"/>
    <w:rsid w:val="00021574"/>
    <w:rsid w:val="00064D71"/>
    <w:rsid w:val="00081815"/>
    <w:rsid w:val="000C589E"/>
    <w:rsid w:val="000D60C0"/>
    <w:rsid w:val="00112047"/>
    <w:rsid w:val="00124A3D"/>
    <w:rsid w:val="00135FBE"/>
    <w:rsid w:val="001628FB"/>
    <w:rsid w:val="00180B26"/>
    <w:rsid w:val="00187165"/>
    <w:rsid w:val="001A46DE"/>
    <w:rsid w:val="001C4E7E"/>
    <w:rsid w:val="001D6215"/>
    <w:rsid w:val="001E7307"/>
    <w:rsid w:val="001F5DC8"/>
    <w:rsid w:val="0022177E"/>
    <w:rsid w:val="00224AF3"/>
    <w:rsid w:val="0023706E"/>
    <w:rsid w:val="00246C67"/>
    <w:rsid w:val="00250002"/>
    <w:rsid w:val="002620E7"/>
    <w:rsid w:val="00273356"/>
    <w:rsid w:val="00282DC0"/>
    <w:rsid w:val="0029638A"/>
    <w:rsid w:val="00297757"/>
    <w:rsid w:val="002A28EC"/>
    <w:rsid w:val="002B28AB"/>
    <w:rsid w:val="002B735A"/>
    <w:rsid w:val="002D45BF"/>
    <w:rsid w:val="002D7F0D"/>
    <w:rsid w:val="00307EB1"/>
    <w:rsid w:val="003362B7"/>
    <w:rsid w:val="00337757"/>
    <w:rsid w:val="0036139B"/>
    <w:rsid w:val="00372C84"/>
    <w:rsid w:val="00395514"/>
    <w:rsid w:val="003A65BC"/>
    <w:rsid w:val="003E2819"/>
    <w:rsid w:val="003F0DD1"/>
    <w:rsid w:val="003F11C1"/>
    <w:rsid w:val="003F4B5A"/>
    <w:rsid w:val="00411509"/>
    <w:rsid w:val="00423D13"/>
    <w:rsid w:val="00424CB3"/>
    <w:rsid w:val="004502C1"/>
    <w:rsid w:val="004A7000"/>
    <w:rsid w:val="004C7A76"/>
    <w:rsid w:val="004E0B6F"/>
    <w:rsid w:val="004F6501"/>
    <w:rsid w:val="0050108D"/>
    <w:rsid w:val="00507EE2"/>
    <w:rsid w:val="0052262B"/>
    <w:rsid w:val="0053013F"/>
    <w:rsid w:val="00543323"/>
    <w:rsid w:val="005A3C4C"/>
    <w:rsid w:val="005A696D"/>
    <w:rsid w:val="005E14C7"/>
    <w:rsid w:val="00605421"/>
    <w:rsid w:val="006244CE"/>
    <w:rsid w:val="00647879"/>
    <w:rsid w:val="00647A9F"/>
    <w:rsid w:val="006522A4"/>
    <w:rsid w:val="00674311"/>
    <w:rsid w:val="00686343"/>
    <w:rsid w:val="00696A69"/>
    <w:rsid w:val="006B03CD"/>
    <w:rsid w:val="006C2579"/>
    <w:rsid w:val="00712E3D"/>
    <w:rsid w:val="00717AFF"/>
    <w:rsid w:val="0073001C"/>
    <w:rsid w:val="00796DE0"/>
    <w:rsid w:val="007B6CDC"/>
    <w:rsid w:val="007C2B7F"/>
    <w:rsid w:val="007C5063"/>
    <w:rsid w:val="00801A25"/>
    <w:rsid w:val="00806DC1"/>
    <w:rsid w:val="00811C7B"/>
    <w:rsid w:val="0082168E"/>
    <w:rsid w:val="0083074F"/>
    <w:rsid w:val="008438BC"/>
    <w:rsid w:val="00897381"/>
    <w:rsid w:val="008A0705"/>
    <w:rsid w:val="008A1E80"/>
    <w:rsid w:val="0090456B"/>
    <w:rsid w:val="00920B56"/>
    <w:rsid w:val="009230F0"/>
    <w:rsid w:val="009236B1"/>
    <w:rsid w:val="00930E58"/>
    <w:rsid w:val="0094352B"/>
    <w:rsid w:val="00957D47"/>
    <w:rsid w:val="00985829"/>
    <w:rsid w:val="009A1C10"/>
    <w:rsid w:val="009B33D9"/>
    <w:rsid w:val="009B7AD9"/>
    <w:rsid w:val="009C6367"/>
    <w:rsid w:val="009E388D"/>
    <w:rsid w:val="009E3DF2"/>
    <w:rsid w:val="009F3ABA"/>
    <w:rsid w:val="009F64CB"/>
    <w:rsid w:val="00A07176"/>
    <w:rsid w:val="00A135B6"/>
    <w:rsid w:val="00A33DF3"/>
    <w:rsid w:val="00A82007"/>
    <w:rsid w:val="00AA79C5"/>
    <w:rsid w:val="00AD4C11"/>
    <w:rsid w:val="00AD6C95"/>
    <w:rsid w:val="00AE7DB6"/>
    <w:rsid w:val="00AF24D3"/>
    <w:rsid w:val="00B06BF8"/>
    <w:rsid w:val="00B123AF"/>
    <w:rsid w:val="00B13E4D"/>
    <w:rsid w:val="00B27903"/>
    <w:rsid w:val="00B4126F"/>
    <w:rsid w:val="00B66937"/>
    <w:rsid w:val="00B74538"/>
    <w:rsid w:val="00B9127F"/>
    <w:rsid w:val="00B935EB"/>
    <w:rsid w:val="00BA174F"/>
    <w:rsid w:val="00C0722F"/>
    <w:rsid w:val="00C3624B"/>
    <w:rsid w:val="00C36408"/>
    <w:rsid w:val="00C53B2A"/>
    <w:rsid w:val="00CB7EA8"/>
    <w:rsid w:val="00CE399A"/>
    <w:rsid w:val="00CE4D89"/>
    <w:rsid w:val="00D60FB9"/>
    <w:rsid w:val="00D850C8"/>
    <w:rsid w:val="00E67E14"/>
    <w:rsid w:val="00EB1282"/>
    <w:rsid w:val="00EC719E"/>
    <w:rsid w:val="00ED7B84"/>
    <w:rsid w:val="00EE138D"/>
    <w:rsid w:val="00EF26D5"/>
    <w:rsid w:val="00F004BB"/>
    <w:rsid w:val="00F24A90"/>
    <w:rsid w:val="00F50A43"/>
    <w:rsid w:val="00F85CB1"/>
    <w:rsid w:val="00F86E68"/>
    <w:rsid w:val="00FB5CB3"/>
    <w:rsid w:val="00FC5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1025C"/>
  <w15:docId w15:val="{CBBB3A75-5AE0-4ACC-947D-A9211937E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045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E7DB6"/>
    <w:rPr>
      <w:color w:val="0563C1" w:themeColor="hyperlink"/>
      <w:u w:val="single"/>
    </w:rPr>
  </w:style>
  <w:style w:type="character" w:customStyle="1" w:styleId="1">
    <w:name w:val="Незакрита згадка1"/>
    <w:basedOn w:val="a0"/>
    <w:uiPriority w:val="99"/>
    <w:semiHidden/>
    <w:unhideWhenUsed/>
    <w:rsid w:val="00AE7DB6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unhideWhenUsed/>
    <w:rsid w:val="000C58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6">
    <w:name w:val="Основной текст_"/>
    <w:basedOn w:val="a0"/>
    <w:link w:val="10"/>
    <w:rsid w:val="00B2790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0">
    <w:name w:val="Основной текст1"/>
    <w:basedOn w:val="a"/>
    <w:link w:val="a6"/>
    <w:rsid w:val="00B27903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3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vnmu.edu.ua/department/department/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1643</Words>
  <Characters>938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Вікторія Ангельська</dc:creator>
  <cp:keywords/>
  <dc:description/>
  <cp:lastModifiedBy>Шевчук Анатолій Михайлович</cp:lastModifiedBy>
  <cp:revision>29</cp:revision>
  <dcterms:created xsi:type="dcterms:W3CDTF">2026-03-23T15:35:00Z</dcterms:created>
  <dcterms:modified xsi:type="dcterms:W3CDTF">2026-05-27T11:02:00Z</dcterms:modified>
</cp:coreProperties>
</file>